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highlight w:val="none"/>
        </w:rPr>
      </w:pPr>
      <w:r>
        <w:rPr>
          <w:b/>
          <w:sz w:val="28"/>
        </w:rPr>
        <w:t xml:space="preserve">27è CIRC D’HIVERN - faM</w:t>
      </w:r>
      <w:r>
        <w:rPr>
          <w:b/>
          <w:sz w:val="28"/>
          <w:highlight w:val="none"/>
        </w:rPr>
      </w:r>
      <w:r>
        <w:rPr>
          <w:b/>
          <w:sz w:val="28"/>
          <w:highlight w:val="none"/>
        </w:rPr>
      </w: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 xml:space="preserve">Direcció Karl Stets</w:t>
      </w:r>
      <w:r>
        <w:rPr>
          <w:b/>
          <w:i/>
          <w:highlight w:val="none"/>
        </w:rPr>
      </w: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</w:r>
      <w:r>
        <w:rPr>
          <w:b/>
          <w:i/>
          <w:highlight w:val="none"/>
        </w:rPr>
      </w:r>
    </w:p>
    <w:p>
      <w:pPr>
        <w:jc w:val="both"/>
        <w:rPr>
          <w:b w:val="false"/>
          <w:i w:val="false"/>
          <w:highlight w:val="none"/>
        </w:rPr>
      </w:pPr>
      <w:r>
        <w:rPr>
          <w:b/>
          <w:i w:val="false"/>
          <w:highlight w:val="none"/>
        </w:rPr>
        <w:t xml:space="preserve">Vídeo sencer (gravació 15 de gener)</w:t>
      </w:r>
      <w:r>
        <w:rPr>
          <w:b w:val="false"/>
          <w:i w:val="false"/>
          <w:highlight w:val="none"/>
        </w:rPr>
        <w:t xml:space="preserve"> —&gt; </w:t>
      </w:r>
      <w:hyperlink r:id="rId9" w:tooltip="https://youtu.be/D9LG5rijFTw" w:history="1">
        <w:r>
          <w:rPr>
            <w:rStyle w:val="172"/>
            <w:b w:val="false"/>
            <w:i w:val="false"/>
            <w:highlight w:val="none"/>
          </w:rPr>
        </w:r>
        <w:r>
          <w:rPr>
            <w:rStyle w:val="172"/>
            <w:b w:val="false"/>
            <w:i w:val="false"/>
            <w:highlight w:val="none"/>
          </w:rPr>
          <w:t xml:space="preserve">https://youtu.be/D9LG5rijFTw</w:t>
        </w:r>
      </w:hyperlink>
      <w:r>
        <w:rPr>
          <w:b w:val="false"/>
          <w:i w:val="false"/>
          <w:highlight w:val="none"/>
        </w:rPr>
      </w:r>
      <w:r>
        <w:rPr>
          <w:b w:val="false"/>
          <w:i w:val="false"/>
          <w:highlight w:val="none"/>
        </w:rPr>
      </w:r>
    </w:p>
    <w:p>
      <w:pPr>
        <w:jc w:val="both"/>
        <w:rPr>
          <w:b w:val="false"/>
          <w:i w:val="false"/>
          <w:highlight w:val="none"/>
        </w:rPr>
      </w:pPr>
      <w:r>
        <w:rPr>
          <w:b/>
          <w:i w:val="false"/>
          <w:highlight w:val="none"/>
        </w:rPr>
        <w:t xml:space="preserve">Teaser</w:t>
      </w:r>
      <w:r>
        <w:rPr>
          <w:b w:val="false"/>
          <w:i w:val="false"/>
          <w:highlight w:val="none"/>
        </w:rPr>
        <w:t xml:space="preserve"> —&gt; </w:t>
      </w:r>
      <w:r>
        <w:rPr>
          <w:b w:val="false"/>
          <w:i w:val="false"/>
          <w:highlight w:val="none"/>
        </w:rPr>
      </w:r>
      <w:hyperlink r:id="rId10" w:tooltip="https://youtu.be/x8v77FM6jFU" w:history="1">
        <w:r>
          <w:rPr>
            <w:rStyle w:val="172"/>
            <w:b w:val="false"/>
            <w:i w:val="false"/>
            <w:highlight w:val="none"/>
          </w:rPr>
          <w:t xml:space="preserve">https://youtu.be/x8v77FM6jFU</w:t>
        </w:r>
        <w:r>
          <w:rPr>
            <w:rStyle w:val="172"/>
            <w:b w:val="false"/>
            <w:i w:val="false"/>
            <w:highlight w:val="none"/>
          </w:rPr>
        </w:r>
        <w:r>
          <w:rPr>
            <w:rStyle w:val="172"/>
            <w:b/>
            <w:i w:val="false"/>
            <w:highlight w:val="none"/>
          </w:rPr>
        </w:r>
      </w:hyperlink>
      <w:r>
        <w:rPr>
          <w:b w:val="false"/>
          <w:i w:val="false"/>
        </w:rPr>
      </w:r>
      <w:r>
        <w:rPr>
          <w:b w:val="false"/>
          <w:i w:val="false"/>
          <w:highlight w:val="none"/>
        </w:rPr>
      </w:r>
    </w:p>
    <w:p>
      <w:pPr>
        <w:jc w:val="both"/>
        <w:rPr>
          <w:b w:val="false"/>
          <w:i w:val="false"/>
          <w:highlight w:val="none"/>
        </w:rPr>
      </w:pPr>
      <w:r>
        <w:rPr>
          <w:b/>
          <w:i w:val="false"/>
          <w:highlight w:val="none"/>
        </w:rPr>
        <w:t xml:space="preserve">Entrevista Karl Stets</w:t>
      </w:r>
      <w:r>
        <w:rPr>
          <w:b w:val="false"/>
          <w:i w:val="false"/>
          <w:highlight w:val="none"/>
        </w:rPr>
        <w:t xml:space="preserve"> —&gt; </w:t>
      </w:r>
      <w:r>
        <w:rPr>
          <w:b w:val="false"/>
          <w:i w:val="false"/>
          <w:highlight w:val="none"/>
        </w:rPr>
      </w:r>
      <w:hyperlink r:id="rId11" w:tooltip="https://youtu.be/IBt5O51uHpg" w:history="1">
        <w:r>
          <w:rPr>
            <w:rStyle w:val="172"/>
            <w:b w:val="false"/>
            <w:i w:val="false"/>
            <w:highlight w:val="none"/>
          </w:rPr>
          <w:t xml:space="preserve">https://youtu.be/IBt5O51uHpg</w:t>
        </w:r>
        <w:r>
          <w:rPr>
            <w:rStyle w:val="172"/>
            <w:b w:val="false"/>
            <w:i w:val="false"/>
            <w:highlight w:val="none"/>
          </w:rPr>
        </w:r>
        <w:r>
          <w:rPr>
            <w:rStyle w:val="172"/>
            <w:b w:val="false"/>
            <w:i w:val="false"/>
            <w:highlight w:val="none"/>
          </w:rPr>
        </w:r>
      </w:hyperlink>
      <w:r/>
      <w:r>
        <w:rPr>
          <w:b w:val="false"/>
          <w:i w:val="false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youtu.be/D9LG5rijFTw" TargetMode="External"/><Relationship Id="rId10" Type="http://schemas.openxmlformats.org/officeDocument/2006/relationships/hyperlink" Target="https://youtu.be/x8v77FM6jFU" TargetMode="External"/><Relationship Id="rId11" Type="http://schemas.openxmlformats.org/officeDocument/2006/relationships/hyperlink" Target="https://youtu.be/IBt5O51uHp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Circ</cp:lastModifiedBy>
  <cp:revision>1</cp:revision>
  <dcterms:modified xsi:type="dcterms:W3CDTF">2023-02-07T10:21:21Z</dcterms:modified>
</cp:coreProperties>
</file>